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Students for Justice in Palestine Constitution University of Maryland</w:t>
      </w:r>
    </w:p>
    <w:p w:rsidR="00000000" w:rsidDel="00000000" w:rsidP="00000000" w:rsidRDefault="00000000" w:rsidRPr="00000000" w14:paraId="00000002">
      <w:pPr>
        <w:jc w:val="center"/>
        <w:rPr>
          <w:i w:val="1"/>
        </w:rPr>
      </w:pPr>
      <w:r w:rsidDel="00000000" w:rsidR="00000000" w:rsidRPr="00000000">
        <w:rPr>
          <w:i w:val="1"/>
          <w:rtl w:val="0"/>
        </w:rPr>
        <w:t xml:space="preserve">Students for Justice in Palestine understands and is committed to fulfilling its responsibilities of abiding by the University of Maryland College Park policies.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Article I: MISSION</w:t>
      </w:r>
    </w:p>
    <w:p w:rsidR="00000000" w:rsidDel="00000000" w:rsidP="00000000" w:rsidRDefault="00000000" w:rsidRPr="00000000" w14:paraId="00000005">
      <w:pPr>
        <w:numPr>
          <w:ilvl w:val="0"/>
          <w:numId w:val="16"/>
        </w:numPr>
        <w:ind w:left="720" w:hanging="360"/>
        <w:rPr/>
      </w:pPr>
      <w:r w:rsidDel="00000000" w:rsidR="00000000" w:rsidRPr="00000000">
        <w:rPr>
          <w:rtl w:val="0"/>
        </w:rPr>
        <w:t xml:space="preserve">Part and parcel of the more significant student movement sweeping university campuses across the United States, Students for Justice in Palestine (SJP) is a diverse group of students, faculty, staff, and community members centered at the University of Maryland and organized in accordance with democratic principles to promote justice, human rights, and the right of self-determination for the Palestinian people.</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ind w:left="0" w:firstLine="0"/>
        <w:rPr>
          <w:b w:val="1"/>
        </w:rPr>
      </w:pPr>
      <w:r w:rsidDel="00000000" w:rsidR="00000000" w:rsidRPr="00000000">
        <w:rPr>
          <w:b w:val="1"/>
          <w:rtl w:val="0"/>
        </w:rPr>
        <w:t xml:space="preserve">Article II: GUIDING PRINCIPLES</w:t>
      </w:r>
    </w:p>
    <w:p w:rsidR="00000000" w:rsidDel="00000000" w:rsidP="00000000" w:rsidRDefault="00000000" w:rsidRPr="00000000" w14:paraId="00000008">
      <w:pPr>
        <w:numPr>
          <w:ilvl w:val="0"/>
          <w:numId w:val="29"/>
        </w:numPr>
        <w:ind w:left="720" w:hanging="360"/>
        <w:rPr>
          <w:u w:val="none"/>
        </w:rPr>
      </w:pPr>
      <w:r w:rsidDel="00000000" w:rsidR="00000000" w:rsidRPr="00000000">
        <w:rPr>
          <w:rtl w:val="0"/>
        </w:rPr>
        <w:t xml:space="preserve">As a non-profit advocacy group, SJP believes that key principles grounded in international law, human rights, and basic standards of justice dictate concrete steps that will be fundamental to a fair and lasting resolution of the occupation of historic Palestine. </w:t>
      </w:r>
    </w:p>
    <w:p w:rsidR="00000000" w:rsidDel="00000000" w:rsidP="00000000" w:rsidRDefault="00000000" w:rsidRPr="00000000" w14:paraId="00000009">
      <w:pPr>
        <w:numPr>
          <w:ilvl w:val="0"/>
          <w:numId w:val="29"/>
        </w:numPr>
        <w:ind w:left="720" w:hanging="360"/>
        <w:rPr>
          <w:u w:val="none"/>
        </w:rPr>
      </w:pPr>
      <w:r w:rsidDel="00000000" w:rsidR="00000000" w:rsidRPr="00000000">
        <w:rPr>
          <w:rtl w:val="0"/>
        </w:rPr>
        <w:t xml:space="preserve">The most important of those steps are:</w:t>
      </w:r>
    </w:p>
    <w:p w:rsidR="00000000" w:rsidDel="00000000" w:rsidP="00000000" w:rsidRDefault="00000000" w:rsidRPr="00000000" w14:paraId="0000000A">
      <w:pPr>
        <w:numPr>
          <w:ilvl w:val="1"/>
          <w:numId w:val="29"/>
        </w:numPr>
        <w:ind w:left="1440" w:hanging="360"/>
        <w:rPr>
          <w:u w:val="none"/>
        </w:rPr>
      </w:pPr>
      <w:r w:rsidDel="00000000" w:rsidR="00000000" w:rsidRPr="00000000">
        <w:rPr>
          <w:rtl w:val="0"/>
        </w:rPr>
        <w:t xml:space="preserve">An end to the Israeli occupation of the West Bank, East Jerusalem, and Gaza Strip.</w:t>
      </w:r>
    </w:p>
    <w:p w:rsidR="00000000" w:rsidDel="00000000" w:rsidP="00000000" w:rsidRDefault="00000000" w:rsidRPr="00000000" w14:paraId="0000000B">
      <w:pPr>
        <w:numPr>
          <w:ilvl w:val="1"/>
          <w:numId w:val="29"/>
        </w:numPr>
        <w:ind w:left="1440" w:hanging="360"/>
        <w:rPr>
          <w:u w:val="none"/>
        </w:rPr>
      </w:pPr>
      <w:r w:rsidDel="00000000" w:rsidR="00000000" w:rsidRPr="00000000">
        <w:rPr>
          <w:rtl w:val="0"/>
        </w:rPr>
        <w:t xml:space="preserve">An end to Israel’s system of apartheid in the Occupied Palestinian Territories, as well as its system of discrimination against the Arab population within its borders.</w:t>
      </w:r>
    </w:p>
    <w:p w:rsidR="00000000" w:rsidDel="00000000" w:rsidP="00000000" w:rsidRDefault="00000000" w:rsidRPr="00000000" w14:paraId="0000000C">
      <w:pPr>
        <w:numPr>
          <w:ilvl w:val="1"/>
          <w:numId w:val="29"/>
        </w:numPr>
        <w:ind w:left="1440" w:hanging="360"/>
        <w:rPr>
          <w:u w:val="none"/>
        </w:rPr>
      </w:pPr>
      <w:r w:rsidDel="00000000" w:rsidR="00000000" w:rsidRPr="00000000">
        <w:rPr>
          <w:rtl w:val="0"/>
        </w:rPr>
        <w:t xml:space="preserve">A just solution to the Palestinian refugee problem.</w:t>
      </w:r>
    </w:p>
    <w:p w:rsidR="00000000" w:rsidDel="00000000" w:rsidP="00000000" w:rsidRDefault="00000000" w:rsidRPr="00000000" w14:paraId="0000000D">
      <w:pPr>
        <w:numPr>
          <w:ilvl w:val="1"/>
          <w:numId w:val="29"/>
        </w:numPr>
        <w:ind w:left="1440" w:hanging="360"/>
        <w:rPr>
          <w:u w:val="none"/>
        </w:rPr>
      </w:pPr>
      <w:r w:rsidDel="00000000" w:rsidR="00000000" w:rsidRPr="00000000">
        <w:rPr>
          <w:rtl w:val="0"/>
        </w:rPr>
        <w:t xml:space="preserve">SJP condemns the racism and discrimination underlying many of the</w:t>
      </w:r>
    </w:p>
    <w:p w:rsidR="00000000" w:rsidDel="00000000" w:rsidP="00000000" w:rsidRDefault="00000000" w:rsidRPr="00000000" w14:paraId="0000000E">
      <w:pPr>
        <w:ind w:left="1440" w:firstLine="0"/>
        <w:rPr/>
      </w:pPr>
      <w:r w:rsidDel="00000000" w:rsidR="00000000" w:rsidRPr="00000000">
        <w:rPr>
          <w:rtl w:val="0"/>
        </w:rPr>
        <w:t xml:space="preserve">policies of the state of Israel; SJP also categorically opposes any form of prejudice or discrimination based on race, religion, ethnicity, or gender. </w:t>
      </w:r>
    </w:p>
    <w:p w:rsidR="00000000" w:rsidDel="00000000" w:rsidP="00000000" w:rsidRDefault="00000000" w:rsidRPr="00000000" w14:paraId="0000000F">
      <w:pPr>
        <w:numPr>
          <w:ilvl w:val="1"/>
          <w:numId w:val="29"/>
        </w:numPr>
        <w:ind w:left="1440" w:hanging="360"/>
        <w:rPr>
          <w:u w:val="none"/>
        </w:rPr>
      </w:pPr>
      <w:r w:rsidDel="00000000" w:rsidR="00000000" w:rsidRPr="00000000">
        <w:rPr>
          <w:rtl w:val="0"/>
        </w:rPr>
        <w:t xml:space="preserve">At the same time, SJP manifestly rejects attempts to equate principled criticism of Zionism, or the character or policies of Israel, with antisemitism.</w:t>
      </w:r>
    </w:p>
    <w:p w:rsidR="00000000" w:rsidDel="00000000" w:rsidP="00000000" w:rsidRDefault="00000000" w:rsidRPr="00000000" w14:paraId="00000010">
      <w:pPr>
        <w:numPr>
          <w:ilvl w:val="1"/>
          <w:numId w:val="29"/>
        </w:numPr>
        <w:ind w:left="1440" w:hanging="360"/>
        <w:rPr>
          <w:u w:val="none"/>
        </w:rPr>
      </w:pPr>
      <w:r w:rsidDel="00000000" w:rsidR="00000000" w:rsidRPr="00000000">
        <w:rPr>
          <w:rtl w:val="0"/>
        </w:rPr>
        <w:t xml:space="preserve">SJP condemns all acts of unlawful violence, or violence that indiscriminately targets civilians or civilian infrastructure, committed by either side in the course of the conflict.</w:t>
      </w:r>
    </w:p>
    <w:p w:rsidR="00000000" w:rsidDel="00000000" w:rsidP="00000000" w:rsidRDefault="00000000" w:rsidRPr="00000000" w14:paraId="00000011">
      <w:pPr>
        <w:numPr>
          <w:ilvl w:val="1"/>
          <w:numId w:val="29"/>
        </w:numPr>
        <w:ind w:left="1440" w:hanging="360"/>
        <w:rPr>
          <w:u w:val="none"/>
        </w:rPr>
      </w:pPr>
      <w:r w:rsidDel="00000000" w:rsidR="00000000" w:rsidRPr="00000000">
        <w:rPr>
          <w:rtl w:val="0"/>
        </w:rPr>
        <w:t xml:space="preserve">SJP’s strength flows from the diversity of its membership, comprising individuals of varied racial and ethnic backgrounds and political orientations, all united under these stated principles in the struggle for peace through justice in Palestine.</w:t>
      </w:r>
    </w:p>
    <w:p w:rsidR="00000000" w:rsidDel="00000000" w:rsidP="00000000" w:rsidRDefault="00000000" w:rsidRPr="00000000" w14:paraId="00000012">
      <w:pPr>
        <w:rPr/>
      </w:pPr>
      <w:r w:rsidDel="00000000" w:rsidR="00000000" w:rsidRPr="00000000">
        <w:rPr>
          <w:rtl w:val="0"/>
        </w:rPr>
        <w:t xml:space="preserve">  </w:t>
      </w:r>
    </w:p>
    <w:p w:rsidR="00000000" w:rsidDel="00000000" w:rsidP="00000000" w:rsidRDefault="00000000" w:rsidRPr="00000000" w14:paraId="00000013">
      <w:pPr>
        <w:rPr>
          <w:b w:val="1"/>
        </w:rPr>
      </w:pPr>
      <w:r w:rsidDel="00000000" w:rsidR="00000000" w:rsidRPr="00000000">
        <w:rPr>
          <w:b w:val="1"/>
          <w:rtl w:val="0"/>
        </w:rPr>
        <w:t xml:space="preserve">Article III: CODE OF CONDUCT</w:t>
      </w:r>
    </w:p>
    <w:p w:rsidR="00000000" w:rsidDel="00000000" w:rsidP="00000000" w:rsidRDefault="00000000" w:rsidRPr="00000000" w14:paraId="00000014">
      <w:pPr>
        <w:numPr>
          <w:ilvl w:val="0"/>
          <w:numId w:val="25"/>
        </w:numPr>
        <w:ind w:left="720" w:hanging="360"/>
        <w:rPr>
          <w:u w:val="none"/>
        </w:rPr>
      </w:pPr>
      <w:r w:rsidDel="00000000" w:rsidR="00000000" w:rsidRPr="00000000">
        <w:rPr>
          <w:rtl w:val="0"/>
        </w:rPr>
        <w:t xml:space="preserve">SJP’s activities include educational events, film screenings, discussion forums, and demonstrations meant to promote awareness of the plight of the Palestinian people and encourage activism in solidarity with their struggle. </w:t>
      </w:r>
    </w:p>
    <w:p w:rsidR="00000000" w:rsidDel="00000000" w:rsidP="00000000" w:rsidRDefault="00000000" w:rsidRPr="00000000" w14:paraId="00000015">
      <w:pPr>
        <w:numPr>
          <w:ilvl w:val="0"/>
          <w:numId w:val="25"/>
        </w:numPr>
        <w:ind w:left="720" w:hanging="360"/>
        <w:rPr>
          <w:u w:val="none"/>
        </w:rPr>
      </w:pPr>
      <w:r w:rsidDel="00000000" w:rsidR="00000000" w:rsidRPr="00000000">
        <w:rPr>
          <w:rtl w:val="0"/>
        </w:rPr>
        <w:t xml:space="preserve">SJP will also initiate a campaign urging the University of Maryland to divest from companies complicit in Israeli violations of human rights or international law. </w:t>
      </w:r>
    </w:p>
    <w:p w:rsidR="00000000" w:rsidDel="00000000" w:rsidP="00000000" w:rsidRDefault="00000000" w:rsidRPr="00000000" w14:paraId="00000016">
      <w:pPr>
        <w:numPr>
          <w:ilvl w:val="0"/>
          <w:numId w:val="25"/>
        </w:numPr>
        <w:ind w:left="720" w:hanging="360"/>
        <w:rPr>
          <w:u w:val="none"/>
        </w:rPr>
      </w:pPr>
      <w:r w:rsidDel="00000000" w:rsidR="00000000" w:rsidRPr="00000000">
        <w:rPr>
          <w:rtl w:val="0"/>
        </w:rPr>
        <w:t xml:space="preserve">SJP will conduct only nonviolent actions and reject actions that violate its guiding principles, to which all individuals or groups acting as members, representatives, or sponsors of SJP are required to adhere. </w:t>
      </w:r>
    </w:p>
    <w:p w:rsidR="00000000" w:rsidDel="00000000" w:rsidP="00000000" w:rsidRDefault="00000000" w:rsidRPr="00000000" w14:paraId="00000017">
      <w:pPr>
        <w:numPr>
          <w:ilvl w:val="0"/>
          <w:numId w:val="25"/>
        </w:numPr>
        <w:ind w:left="720" w:hanging="360"/>
        <w:rPr>
          <w:u w:val="none"/>
        </w:rPr>
      </w:pPr>
      <w:r w:rsidDel="00000000" w:rsidR="00000000" w:rsidRPr="00000000">
        <w:rPr>
          <w:rtl w:val="0"/>
        </w:rPr>
        <w:t xml:space="preserve">SJP will work to link the pro-Palestine movement with other movements seeking political, social, economic, or environmental justice in the SWANA (South West Asia and North Africa) region and worldwide. </w:t>
      </w:r>
    </w:p>
    <w:p w:rsidR="00000000" w:rsidDel="00000000" w:rsidP="00000000" w:rsidRDefault="00000000" w:rsidRPr="00000000" w14:paraId="00000018">
      <w:pPr>
        <w:numPr>
          <w:ilvl w:val="0"/>
          <w:numId w:val="25"/>
        </w:numPr>
        <w:ind w:left="720" w:hanging="360"/>
        <w:rPr>
          <w:u w:val="none"/>
        </w:rPr>
      </w:pPr>
      <w:r w:rsidDel="00000000" w:rsidR="00000000" w:rsidRPr="00000000">
        <w:rPr>
          <w:rtl w:val="0"/>
        </w:rPr>
        <w:t xml:space="preserve">SJP may elect to endorse the programs or activities of other organizations whose principles and objectives are consistent with its own.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b w:val="1"/>
          <w:rtl w:val="0"/>
        </w:rPr>
        <w:t xml:space="preserve">Article IV: MEMBERSHIP</w:t>
      </w:r>
    </w:p>
    <w:p w:rsidR="00000000" w:rsidDel="00000000" w:rsidP="00000000" w:rsidRDefault="00000000" w:rsidRPr="00000000" w14:paraId="0000001B">
      <w:pPr>
        <w:numPr>
          <w:ilvl w:val="0"/>
          <w:numId w:val="6"/>
        </w:numPr>
        <w:ind w:left="720" w:hanging="360"/>
        <w:rPr>
          <w:u w:val="none"/>
        </w:rPr>
      </w:pPr>
      <w:r w:rsidDel="00000000" w:rsidR="00000000" w:rsidRPr="00000000">
        <w:rPr>
          <w:rtl w:val="0"/>
        </w:rPr>
        <w:t xml:space="preserve">Eligibility for Membership</w:t>
      </w:r>
    </w:p>
    <w:p w:rsidR="00000000" w:rsidDel="00000000" w:rsidP="00000000" w:rsidRDefault="00000000" w:rsidRPr="00000000" w14:paraId="0000001C">
      <w:pPr>
        <w:numPr>
          <w:ilvl w:val="1"/>
          <w:numId w:val="6"/>
        </w:numPr>
        <w:ind w:left="1440" w:hanging="360"/>
        <w:rPr>
          <w:u w:val="none"/>
        </w:rPr>
      </w:pPr>
      <w:r w:rsidDel="00000000" w:rsidR="00000000" w:rsidRPr="00000000">
        <w:rPr>
          <w:rtl w:val="0"/>
        </w:rPr>
        <w:t xml:space="preserve">SJP's strength lies in the great diversity of its members. SJP welcomes individuals of all backgrounds to join in solidarity with the struggle for justice in Palestine. This includes all UMD students, faculty, staff, and community members.</w:t>
      </w:r>
    </w:p>
    <w:p w:rsidR="00000000" w:rsidDel="00000000" w:rsidP="00000000" w:rsidRDefault="00000000" w:rsidRPr="00000000" w14:paraId="0000001D">
      <w:pPr>
        <w:numPr>
          <w:ilvl w:val="1"/>
          <w:numId w:val="6"/>
        </w:numPr>
        <w:ind w:left="1440" w:hanging="360"/>
        <w:rPr>
          <w:u w:val="none"/>
        </w:rPr>
      </w:pPr>
      <w:r w:rsidDel="00000000" w:rsidR="00000000" w:rsidRPr="00000000">
        <w:rPr>
          <w:rtl w:val="0"/>
        </w:rPr>
        <w:t xml:space="preserve">Students for Justice in Palestine openly admits students to its membership and does not restrict membership or discriminate on the basis of race, color, creed, sex, gender identity or expression, sexual orientation, marital status, age, national origin, political affiliation, physical or mental disability, religion, protected veteran status, genetic information, personal appearance, or on the basis of rights secured by the First Amendment of the United States Constitution</w:t>
      </w:r>
    </w:p>
    <w:p w:rsidR="00000000" w:rsidDel="00000000" w:rsidP="00000000" w:rsidRDefault="00000000" w:rsidRPr="00000000" w14:paraId="0000001E">
      <w:pPr>
        <w:numPr>
          <w:ilvl w:val="1"/>
          <w:numId w:val="6"/>
        </w:numPr>
        <w:ind w:left="1440" w:hanging="360"/>
        <w:rPr>
          <w:u w:val="none"/>
        </w:rPr>
      </w:pPr>
      <w:r w:rsidDel="00000000" w:rsidR="00000000" w:rsidRPr="00000000">
        <w:rPr>
          <w:rtl w:val="0"/>
        </w:rPr>
        <w:t xml:space="preserve">In accordance with the Code, it must have a Constitution that includes the following provision: UMD Students for Justice in Palestine does not restrict membership or discriminate based on race, color, creed, sex, sexual orientation, gender identity, gender expression, marital status, personal appearance, age, national origin, political affiliation, physical or mental disability, or based on rights secured by the First Amendment of the United States Constitution. </w:t>
      </w:r>
    </w:p>
    <w:p w:rsidR="00000000" w:rsidDel="00000000" w:rsidP="00000000" w:rsidRDefault="00000000" w:rsidRPr="00000000" w14:paraId="0000001F">
      <w:pPr>
        <w:numPr>
          <w:ilvl w:val="1"/>
          <w:numId w:val="6"/>
        </w:numPr>
        <w:ind w:left="1440" w:hanging="360"/>
        <w:rPr>
          <w:u w:val="none"/>
        </w:rPr>
      </w:pPr>
      <w:r w:rsidDel="00000000" w:rsidR="00000000" w:rsidRPr="00000000">
        <w:rPr>
          <w:rtl w:val="0"/>
        </w:rPr>
        <w:t xml:space="preserve">(For definitions of “personal appearance” and “sexual orientation,” see the University’s Code of Human Relations (“Code.”)</w:t>
      </w:r>
    </w:p>
    <w:p w:rsidR="00000000" w:rsidDel="00000000" w:rsidP="00000000" w:rsidRDefault="00000000" w:rsidRPr="00000000" w14:paraId="00000020">
      <w:pPr>
        <w:numPr>
          <w:ilvl w:val="0"/>
          <w:numId w:val="9"/>
        </w:numPr>
        <w:ind w:left="720" w:hanging="360"/>
        <w:rPr>
          <w:u w:val="none"/>
        </w:rPr>
      </w:pPr>
      <w:r w:rsidDel="00000000" w:rsidR="00000000" w:rsidRPr="00000000">
        <w:rPr>
          <w:rtl w:val="0"/>
        </w:rPr>
        <w:t xml:space="preserve">Criteria or Qualification for Membership</w:t>
      </w:r>
    </w:p>
    <w:p w:rsidR="00000000" w:rsidDel="00000000" w:rsidP="00000000" w:rsidRDefault="00000000" w:rsidRPr="00000000" w14:paraId="00000021">
      <w:pPr>
        <w:numPr>
          <w:ilvl w:val="1"/>
          <w:numId w:val="9"/>
        </w:numPr>
        <w:ind w:left="1440" w:hanging="360"/>
        <w:rPr>
          <w:u w:val="none"/>
        </w:rPr>
      </w:pPr>
      <w:r w:rsidDel="00000000" w:rsidR="00000000" w:rsidRPr="00000000">
        <w:rPr>
          <w:rtl w:val="0"/>
        </w:rPr>
        <w:t xml:space="preserve">All active members must attend at least 3 meetings per semester and participate in one event.</w:t>
      </w:r>
    </w:p>
    <w:p w:rsidR="00000000" w:rsidDel="00000000" w:rsidP="00000000" w:rsidRDefault="00000000" w:rsidRPr="00000000" w14:paraId="00000022">
      <w:pPr>
        <w:numPr>
          <w:ilvl w:val="0"/>
          <w:numId w:val="13"/>
        </w:numPr>
        <w:ind w:left="720" w:hanging="360"/>
        <w:rPr>
          <w:u w:val="none"/>
        </w:rPr>
      </w:pPr>
      <w:r w:rsidDel="00000000" w:rsidR="00000000" w:rsidRPr="00000000">
        <w:rPr>
          <w:rtl w:val="0"/>
        </w:rPr>
        <w:t xml:space="preserve">Categories for Membership</w:t>
      </w:r>
    </w:p>
    <w:p w:rsidR="00000000" w:rsidDel="00000000" w:rsidP="00000000" w:rsidRDefault="00000000" w:rsidRPr="00000000" w14:paraId="00000023">
      <w:pPr>
        <w:numPr>
          <w:ilvl w:val="1"/>
          <w:numId w:val="13"/>
        </w:numPr>
        <w:ind w:left="1440" w:hanging="360"/>
        <w:rPr>
          <w:u w:val="none"/>
        </w:rPr>
      </w:pPr>
      <w:r w:rsidDel="00000000" w:rsidR="00000000" w:rsidRPr="00000000">
        <w:rPr>
          <w:rtl w:val="0"/>
        </w:rPr>
        <w:t xml:space="preserve">All members will enjoy the same privileges and are expected to contribute as much as they can to the organization; they must also uphold SJP principles as stated in Article II.</w:t>
      </w:r>
    </w:p>
    <w:p w:rsidR="00000000" w:rsidDel="00000000" w:rsidP="00000000" w:rsidRDefault="00000000" w:rsidRPr="00000000" w14:paraId="00000024">
      <w:pPr>
        <w:numPr>
          <w:ilvl w:val="0"/>
          <w:numId w:val="7"/>
        </w:numPr>
        <w:ind w:left="720" w:hanging="360"/>
        <w:rPr>
          <w:u w:val="none"/>
        </w:rPr>
      </w:pPr>
      <w:r w:rsidDel="00000000" w:rsidR="00000000" w:rsidRPr="00000000">
        <w:rPr>
          <w:rtl w:val="0"/>
        </w:rPr>
        <w:t xml:space="preserve">Withdrawal or Removal of Members</w:t>
      </w:r>
    </w:p>
    <w:p w:rsidR="00000000" w:rsidDel="00000000" w:rsidP="00000000" w:rsidRDefault="00000000" w:rsidRPr="00000000" w14:paraId="00000025">
      <w:pPr>
        <w:numPr>
          <w:ilvl w:val="1"/>
          <w:numId w:val="7"/>
        </w:numPr>
        <w:ind w:left="1440" w:hanging="360"/>
        <w:rPr>
          <w:u w:val="none"/>
        </w:rPr>
      </w:pPr>
      <w:r w:rsidDel="00000000" w:rsidR="00000000" w:rsidRPr="00000000">
        <w:rPr>
          <w:rtl w:val="0"/>
        </w:rPr>
        <w:t xml:space="preserve">Members may withdraw from the organization at any time and for any reason; however:</w:t>
      </w:r>
    </w:p>
    <w:p w:rsidR="00000000" w:rsidDel="00000000" w:rsidP="00000000" w:rsidRDefault="00000000" w:rsidRPr="00000000" w14:paraId="00000026">
      <w:pPr>
        <w:numPr>
          <w:ilvl w:val="2"/>
          <w:numId w:val="7"/>
        </w:numPr>
        <w:ind w:left="2160" w:hanging="360"/>
        <w:rPr>
          <w:u w:val="none"/>
        </w:rPr>
      </w:pPr>
      <w:r w:rsidDel="00000000" w:rsidR="00000000" w:rsidRPr="00000000">
        <w:rPr>
          <w:rtl w:val="0"/>
        </w:rPr>
        <w:t xml:space="preserve">they must first notify the organization of their withdrawal when they wish to leave.</w:t>
      </w:r>
    </w:p>
    <w:p w:rsidR="00000000" w:rsidDel="00000000" w:rsidP="00000000" w:rsidRDefault="00000000" w:rsidRPr="00000000" w14:paraId="00000027">
      <w:pPr>
        <w:numPr>
          <w:ilvl w:val="2"/>
          <w:numId w:val="7"/>
        </w:numPr>
        <w:ind w:left="2160" w:hanging="360"/>
        <w:rPr>
          <w:u w:val="none"/>
        </w:rPr>
      </w:pPr>
      <w:r w:rsidDel="00000000" w:rsidR="00000000" w:rsidRPr="00000000">
        <w:rPr>
          <w:rtl w:val="0"/>
        </w:rPr>
        <w:t xml:space="preserve">Members may be removed if they violate the organization's principles or established code of conduct.</w:t>
      </w:r>
    </w:p>
    <w:p w:rsidR="00000000" w:rsidDel="00000000" w:rsidP="00000000" w:rsidRDefault="00000000" w:rsidRPr="00000000" w14:paraId="00000028">
      <w:pPr>
        <w:numPr>
          <w:ilvl w:val="3"/>
          <w:numId w:val="7"/>
        </w:numPr>
        <w:ind w:left="2880" w:hanging="360"/>
        <w:rPr>
          <w:u w:val="none"/>
        </w:rPr>
      </w:pPr>
      <w:r w:rsidDel="00000000" w:rsidR="00000000" w:rsidRPr="00000000">
        <w:rPr>
          <w:rtl w:val="0"/>
        </w:rPr>
        <w:t xml:space="preserve">If the person wishes to stay, the organization's members will hear the person’s case and then vote on whether or not the person may remain a member. </w:t>
      </w:r>
    </w:p>
    <w:p w:rsidR="00000000" w:rsidDel="00000000" w:rsidP="00000000" w:rsidRDefault="00000000" w:rsidRPr="00000000" w14:paraId="00000029">
      <w:pPr>
        <w:numPr>
          <w:ilvl w:val="3"/>
          <w:numId w:val="7"/>
        </w:numPr>
        <w:ind w:left="2880" w:hanging="360"/>
        <w:rPr>
          <w:u w:val="none"/>
        </w:rPr>
      </w:pPr>
      <w:r w:rsidDel="00000000" w:rsidR="00000000" w:rsidRPr="00000000">
        <w:rPr>
          <w:rtl w:val="0"/>
        </w:rPr>
        <w:t xml:space="preserve">A two-thirds majority in favor of the member must keep them in the club.</w:t>
      </w:r>
    </w:p>
    <w:p w:rsidR="00000000" w:rsidDel="00000000" w:rsidP="00000000" w:rsidRDefault="00000000" w:rsidRPr="00000000" w14:paraId="0000002A">
      <w:pPr>
        <w:ind w:left="0" w:firstLine="0"/>
        <w:rPr>
          <w:b w:val="1"/>
        </w:rPr>
      </w:pPr>
      <w:r w:rsidDel="00000000" w:rsidR="00000000" w:rsidRPr="00000000">
        <w:rPr>
          <w:b w:val="1"/>
          <w:rtl w:val="0"/>
        </w:rPr>
        <w:t xml:space="preserve">Article V: OFFICERS</w:t>
      </w:r>
    </w:p>
    <w:p w:rsidR="00000000" w:rsidDel="00000000" w:rsidP="00000000" w:rsidRDefault="00000000" w:rsidRPr="00000000" w14:paraId="0000002B">
      <w:pPr>
        <w:numPr>
          <w:ilvl w:val="0"/>
          <w:numId w:val="10"/>
        </w:numPr>
        <w:ind w:left="720" w:hanging="360"/>
        <w:rPr>
          <w:u w:val="none"/>
        </w:rPr>
      </w:pPr>
      <w:r w:rsidDel="00000000" w:rsidR="00000000" w:rsidRPr="00000000">
        <w:rPr>
          <w:rtl w:val="0"/>
        </w:rPr>
        <w:t xml:space="preserve">Duties and Responsibilities</w:t>
      </w:r>
    </w:p>
    <w:p w:rsidR="00000000" w:rsidDel="00000000" w:rsidP="00000000" w:rsidRDefault="00000000" w:rsidRPr="00000000" w14:paraId="0000002C">
      <w:pPr>
        <w:numPr>
          <w:ilvl w:val="1"/>
          <w:numId w:val="10"/>
        </w:numPr>
        <w:ind w:left="1440" w:hanging="360"/>
        <w:rPr>
          <w:u w:val="none"/>
        </w:rPr>
      </w:pPr>
      <w:r w:rsidDel="00000000" w:rsidR="00000000" w:rsidRPr="00000000">
        <w:rPr>
          <w:rtl w:val="0"/>
        </w:rPr>
        <w:t xml:space="preserve">President</w:t>
      </w:r>
    </w:p>
    <w:p w:rsidR="00000000" w:rsidDel="00000000" w:rsidP="00000000" w:rsidRDefault="00000000" w:rsidRPr="00000000" w14:paraId="0000002D">
      <w:pPr>
        <w:numPr>
          <w:ilvl w:val="2"/>
          <w:numId w:val="10"/>
        </w:numPr>
        <w:ind w:left="2160" w:hanging="360"/>
        <w:rPr>
          <w:u w:val="none"/>
        </w:rPr>
      </w:pPr>
      <w:r w:rsidDel="00000000" w:rsidR="00000000" w:rsidRPr="00000000">
        <w:rPr>
          <w:rtl w:val="0"/>
        </w:rPr>
        <w:t xml:space="preserve">Oversee internal affairs and relations with students, faculty, and administration </w:t>
      </w:r>
    </w:p>
    <w:p w:rsidR="00000000" w:rsidDel="00000000" w:rsidP="00000000" w:rsidRDefault="00000000" w:rsidRPr="00000000" w14:paraId="0000002E">
      <w:pPr>
        <w:numPr>
          <w:ilvl w:val="0"/>
          <w:numId w:val="17"/>
        </w:numPr>
        <w:ind w:left="1440" w:hanging="360"/>
        <w:rPr>
          <w:u w:val="none"/>
        </w:rPr>
      </w:pPr>
      <w:r w:rsidDel="00000000" w:rsidR="00000000" w:rsidRPr="00000000">
        <w:rPr>
          <w:rtl w:val="0"/>
        </w:rPr>
        <w:t xml:space="preserve">Vice President</w:t>
      </w:r>
    </w:p>
    <w:p w:rsidR="00000000" w:rsidDel="00000000" w:rsidP="00000000" w:rsidRDefault="00000000" w:rsidRPr="00000000" w14:paraId="0000002F">
      <w:pPr>
        <w:numPr>
          <w:ilvl w:val="1"/>
          <w:numId w:val="17"/>
        </w:numPr>
        <w:ind w:left="2160" w:hanging="360"/>
        <w:rPr>
          <w:u w:val="none"/>
        </w:rPr>
      </w:pPr>
      <w:r w:rsidDel="00000000" w:rsidR="00000000" w:rsidRPr="00000000">
        <w:rPr>
          <w:rtl w:val="0"/>
        </w:rPr>
        <w:t xml:space="preserve">Oversee external affairs and relations with organizations on campus</w:t>
      </w:r>
    </w:p>
    <w:p w:rsidR="00000000" w:rsidDel="00000000" w:rsidP="00000000" w:rsidRDefault="00000000" w:rsidRPr="00000000" w14:paraId="00000030">
      <w:pPr>
        <w:numPr>
          <w:ilvl w:val="0"/>
          <w:numId w:val="3"/>
        </w:numPr>
        <w:ind w:left="1440" w:hanging="360"/>
        <w:rPr>
          <w:u w:val="none"/>
        </w:rPr>
      </w:pPr>
      <w:r w:rsidDel="00000000" w:rsidR="00000000" w:rsidRPr="00000000">
        <w:rPr>
          <w:rtl w:val="0"/>
        </w:rPr>
        <w:t xml:space="preserve">Treasurer</w:t>
      </w:r>
    </w:p>
    <w:p w:rsidR="00000000" w:rsidDel="00000000" w:rsidP="00000000" w:rsidRDefault="00000000" w:rsidRPr="00000000" w14:paraId="00000031">
      <w:pPr>
        <w:numPr>
          <w:ilvl w:val="1"/>
          <w:numId w:val="3"/>
        </w:numPr>
        <w:ind w:left="2160" w:hanging="360"/>
        <w:rPr>
          <w:u w:val="none"/>
        </w:rPr>
      </w:pPr>
      <w:r w:rsidDel="00000000" w:rsidR="00000000" w:rsidRPr="00000000">
        <w:rPr>
          <w:rtl w:val="0"/>
        </w:rPr>
        <w:t xml:space="preserve">Handle the organization's finances, including plans for fundraising activities, etc.</w:t>
      </w:r>
    </w:p>
    <w:p w:rsidR="00000000" w:rsidDel="00000000" w:rsidP="00000000" w:rsidRDefault="00000000" w:rsidRPr="00000000" w14:paraId="00000032">
      <w:pPr>
        <w:numPr>
          <w:ilvl w:val="0"/>
          <w:numId w:val="28"/>
        </w:numPr>
        <w:ind w:left="1440" w:hanging="360"/>
        <w:rPr>
          <w:u w:val="none"/>
        </w:rPr>
      </w:pPr>
      <w:r w:rsidDel="00000000" w:rsidR="00000000" w:rsidRPr="00000000">
        <w:rPr>
          <w:rtl w:val="0"/>
        </w:rPr>
        <w:t xml:space="preserve">Secretary</w:t>
      </w:r>
    </w:p>
    <w:p w:rsidR="00000000" w:rsidDel="00000000" w:rsidP="00000000" w:rsidRDefault="00000000" w:rsidRPr="00000000" w14:paraId="00000033">
      <w:pPr>
        <w:numPr>
          <w:ilvl w:val="1"/>
          <w:numId w:val="28"/>
        </w:numPr>
        <w:ind w:left="2160" w:hanging="360"/>
        <w:rPr>
          <w:u w:val="none"/>
        </w:rPr>
      </w:pPr>
      <w:r w:rsidDel="00000000" w:rsidR="00000000" w:rsidRPr="00000000">
        <w:rPr>
          <w:rtl w:val="0"/>
        </w:rPr>
        <w:t xml:space="preserve">Keep notes of all the board and general body meetings and forward the minutes of every meeting to the board and members.</w:t>
      </w:r>
    </w:p>
    <w:p w:rsidR="00000000" w:rsidDel="00000000" w:rsidP="00000000" w:rsidRDefault="00000000" w:rsidRPr="00000000" w14:paraId="00000034">
      <w:pPr>
        <w:numPr>
          <w:ilvl w:val="0"/>
          <w:numId w:val="28"/>
        </w:numPr>
        <w:ind w:left="1440" w:hanging="360"/>
        <w:rPr>
          <w:u w:val="none"/>
        </w:rPr>
      </w:pPr>
      <w:r w:rsidDel="00000000" w:rsidR="00000000" w:rsidRPr="00000000">
        <w:rPr>
          <w:rtl w:val="0"/>
        </w:rPr>
        <w:t xml:space="preserve">Event Coordinator/Outreach</w:t>
      </w:r>
    </w:p>
    <w:p w:rsidR="00000000" w:rsidDel="00000000" w:rsidP="00000000" w:rsidRDefault="00000000" w:rsidRPr="00000000" w14:paraId="00000035">
      <w:pPr>
        <w:numPr>
          <w:ilvl w:val="1"/>
          <w:numId w:val="28"/>
        </w:numPr>
        <w:ind w:left="2160" w:hanging="360"/>
        <w:rPr>
          <w:u w:val="none"/>
        </w:rPr>
      </w:pPr>
      <w:r w:rsidDel="00000000" w:rsidR="00000000" w:rsidRPr="00000000">
        <w:rPr>
          <w:rtl w:val="0"/>
        </w:rPr>
        <w:t xml:space="preserve">……</w:t>
      </w:r>
    </w:p>
    <w:p w:rsidR="00000000" w:rsidDel="00000000" w:rsidP="00000000" w:rsidRDefault="00000000" w:rsidRPr="00000000" w14:paraId="00000036">
      <w:pPr>
        <w:numPr>
          <w:ilvl w:val="0"/>
          <w:numId w:val="28"/>
        </w:numPr>
        <w:ind w:left="1440" w:hanging="360"/>
        <w:rPr>
          <w:u w:val="none"/>
        </w:rPr>
      </w:pPr>
      <w:r w:rsidDel="00000000" w:rsidR="00000000" w:rsidRPr="00000000">
        <w:rPr>
          <w:rtl w:val="0"/>
        </w:rPr>
      </w:r>
    </w:p>
    <w:p w:rsidR="00000000" w:rsidDel="00000000" w:rsidP="00000000" w:rsidRDefault="00000000" w:rsidRPr="00000000" w14:paraId="00000037">
      <w:pPr>
        <w:numPr>
          <w:ilvl w:val="0"/>
          <w:numId w:val="21"/>
        </w:numPr>
        <w:ind w:left="720" w:hanging="360"/>
        <w:rPr>
          <w:b w:val="1"/>
          <w:u w:val="none"/>
        </w:rPr>
      </w:pPr>
      <w:r w:rsidDel="00000000" w:rsidR="00000000" w:rsidRPr="00000000">
        <w:rPr>
          <w:b w:val="1"/>
          <w:rtl w:val="0"/>
        </w:rPr>
        <w:t xml:space="preserve">All registered students of SJP may run for office and must abide by SJP principles stated in Article II.</w:t>
      </w:r>
    </w:p>
    <w:p w:rsidR="00000000" w:rsidDel="00000000" w:rsidP="00000000" w:rsidRDefault="00000000" w:rsidRPr="00000000" w14:paraId="00000038">
      <w:pPr>
        <w:numPr>
          <w:ilvl w:val="0"/>
          <w:numId w:val="21"/>
        </w:numPr>
        <w:ind w:left="720" w:hanging="360"/>
        <w:rPr>
          <w:u w:val="none"/>
        </w:rPr>
      </w:pPr>
      <w:r w:rsidDel="00000000" w:rsidR="00000000" w:rsidRPr="00000000">
        <w:rPr>
          <w:rtl w:val="0"/>
        </w:rPr>
        <w:t xml:space="preserve">Terms of Office</w:t>
      </w:r>
    </w:p>
    <w:p w:rsidR="00000000" w:rsidDel="00000000" w:rsidP="00000000" w:rsidRDefault="00000000" w:rsidRPr="00000000" w14:paraId="00000039">
      <w:pPr>
        <w:numPr>
          <w:ilvl w:val="1"/>
          <w:numId w:val="21"/>
        </w:numPr>
        <w:ind w:left="1440" w:hanging="360"/>
        <w:rPr>
          <w:b w:val="1"/>
          <w:u w:val="none"/>
        </w:rPr>
      </w:pPr>
      <w:r w:rsidDel="00000000" w:rsidR="00000000" w:rsidRPr="00000000">
        <w:rPr>
          <w:b w:val="1"/>
          <w:rtl w:val="0"/>
        </w:rPr>
        <w:t xml:space="preserve">One term will last an entire academic year; officers assume positions in the fall.</w:t>
      </w:r>
      <w:r w:rsidDel="00000000" w:rsidR="00000000" w:rsidRPr="00000000">
        <w:rPr>
          <w:rtl w:val="0"/>
        </w:rPr>
      </w:r>
    </w:p>
    <w:p w:rsidR="00000000" w:rsidDel="00000000" w:rsidP="00000000" w:rsidRDefault="00000000" w:rsidRPr="00000000" w14:paraId="0000003A">
      <w:pPr>
        <w:numPr>
          <w:ilvl w:val="0"/>
          <w:numId w:val="23"/>
        </w:numPr>
        <w:ind w:left="720" w:hanging="360"/>
        <w:rPr>
          <w:u w:val="none"/>
        </w:rPr>
      </w:pPr>
      <w:r w:rsidDel="00000000" w:rsidR="00000000" w:rsidRPr="00000000">
        <w:rPr>
          <w:rtl w:val="0"/>
        </w:rPr>
        <w:t xml:space="preserve">Procedure for filling vacated offices</w:t>
      </w:r>
    </w:p>
    <w:p w:rsidR="00000000" w:rsidDel="00000000" w:rsidP="00000000" w:rsidRDefault="00000000" w:rsidRPr="00000000" w14:paraId="0000003B">
      <w:pPr>
        <w:numPr>
          <w:ilvl w:val="1"/>
          <w:numId w:val="23"/>
        </w:numPr>
        <w:ind w:left="1440" w:hanging="360"/>
        <w:rPr>
          <w:u w:val="none"/>
        </w:rPr>
      </w:pPr>
      <w:r w:rsidDel="00000000" w:rsidR="00000000" w:rsidRPr="00000000">
        <w:rPr>
          <w:rtl w:val="0"/>
        </w:rPr>
        <w:t xml:space="preserve">If an office is vacated before term, members of the organization will be notified and may apply to fill the position. The officers will select the replacing officer by majority vote.</w:t>
      </w:r>
    </w:p>
    <w:p w:rsidR="00000000" w:rsidDel="00000000" w:rsidP="00000000" w:rsidRDefault="00000000" w:rsidRPr="00000000" w14:paraId="0000003C">
      <w:pPr>
        <w:numPr>
          <w:ilvl w:val="0"/>
          <w:numId w:val="14"/>
        </w:numPr>
        <w:ind w:left="720" w:hanging="360"/>
        <w:rPr>
          <w:u w:val="none"/>
        </w:rPr>
      </w:pPr>
      <w:r w:rsidDel="00000000" w:rsidR="00000000" w:rsidRPr="00000000">
        <w:rPr>
          <w:rtl w:val="0"/>
        </w:rPr>
        <w:t xml:space="preserve">Procedure for Removing Officers</w:t>
      </w:r>
    </w:p>
    <w:p w:rsidR="00000000" w:rsidDel="00000000" w:rsidP="00000000" w:rsidRDefault="00000000" w:rsidRPr="00000000" w14:paraId="0000003D">
      <w:pPr>
        <w:numPr>
          <w:ilvl w:val="1"/>
          <w:numId w:val="14"/>
        </w:numPr>
        <w:ind w:left="1440" w:hanging="360"/>
        <w:rPr>
          <w:u w:val="none"/>
        </w:rPr>
      </w:pPr>
      <w:r w:rsidDel="00000000" w:rsidR="00000000" w:rsidRPr="00000000">
        <w:rPr>
          <w:rtl w:val="0"/>
        </w:rPr>
        <w:t xml:space="preserve">The procedure for removing officers will be the same as the procedure for removing members</w:t>
      </w:r>
    </w:p>
    <w:p w:rsidR="00000000" w:rsidDel="00000000" w:rsidP="00000000" w:rsidRDefault="00000000" w:rsidRPr="00000000" w14:paraId="0000003E">
      <w:pPr>
        <w:numPr>
          <w:ilvl w:val="2"/>
          <w:numId w:val="14"/>
        </w:numPr>
        <w:ind w:left="2160" w:hanging="360"/>
        <w:rPr>
          <w:u w:val="none"/>
        </w:rPr>
      </w:pPr>
      <w:r w:rsidDel="00000000" w:rsidR="00000000" w:rsidRPr="00000000">
        <w:rPr>
          <w:rtl w:val="0"/>
        </w:rPr>
        <w:t xml:space="preserve">A two-thirds vote of the elected officers.</w:t>
      </w:r>
    </w:p>
    <w:p w:rsidR="00000000" w:rsidDel="00000000" w:rsidP="00000000" w:rsidRDefault="00000000" w:rsidRPr="00000000" w14:paraId="0000003F">
      <w:pPr>
        <w:numPr>
          <w:ilvl w:val="0"/>
          <w:numId w:val="18"/>
        </w:numPr>
        <w:ind w:left="1440" w:hanging="360"/>
        <w:rPr>
          <w:u w:val="none"/>
        </w:rPr>
      </w:pPr>
      <w:r w:rsidDel="00000000" w:rsidR="00000000" w:rsidRPr="00000000">
        <w:rPr>
          <w:rtl w:val="0"/>
        </w:rPr>
        <w:t xml:space="preserve">An officer or member may appeal for two weeks. </w:t>
      </w:r>
    </w:p>
    <w:p w:rsidR="00000000" w:rsidDel="00000000" w:rsidP="00000000" w:rsidRDefault="00000000" w:rsidRPr="00000000" w14:paraId="00000040">
      <w:pPr>
        <w:numPr>
          <w:ilvl w:val="1"/>
          <w:numId w:val="18"/>
        </w:numPr>
        <w:ind w:left="2160" w:hanging="360"/>
        <w:rPr>
          <w:u w:val="none"/>
        </w:rPr>
      </w:pPr>
      <w:r w:rsidDel="00000000" w:rsidR="00000000" w:rsidRPr="00000000">
        <w:rPr>
          <w:rtl w:val="0"/>
        </w:rPr>
        <w:t xml:space="preserve">The officer or member will present a justified argument to the organization's members, followed immediately by an anonymous vote. </w:t>
      </w:r>
    </w:p>
    <w:p w:rsidR="00000000" w:rsidDel="00000000" w:rsidP="00000000" w:rsidRDefault="00000000" w:rsidRPr="00000000" w14:paraId="00000041">
      <w:pPr>
        <w:numPr>
          <w:ilvl w:val="1"/>
          <w:numId w:val="18"/>
        </w:numPr>
        <w:ind w:left="2160" w:hanging="360"/>
        <w:rPr>
          <w:u w:val="none"/>
        </w:rPr>
      </w:pPr>
      <w:r w:rsidDel="00000000" w:rsidR="00000000" w:rsidRPr="00000000">
        <w:rPr>
          <w:rtl w:val="0"/>
        </w:rPr>
        <w:t xml:space="preserve">A two-thirds majority is required to keep them in the club.</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ind w:left="0" w:firstLine="0"/>
        <w:rPr>
          <w:b w:val="1"/>
        </w:rPr>
      </w:pPr>
      <w:r w:rsidDel="00000000" w:rsidR="00000000" w:rsidRPr="00000000">
        <w:rPr>
          <w:b w:val="1"/>
          <w:rtl w:val="0"/>
        </w:rPr>
        <w:t xml:space="preserve">Article VI: ELECTIONS</w:t>
      </w:r>
    </w:p>
    <w:p w:rsidR="00000000" w:rsidDel="00000000" w:rsidP="00000000" w:rsidRDefault="00000000" w:rsidRPr="00000000" w14:paraId="00000044">
      <w:pPr>
        <w:numPr>
          <w:ilvl w:val="0"/>
          <w:numId w:val="26"/>
        </w:numPr>
        <w:ind w:left="720" w:hanging="360"/>
        <w:rPr>
          <w:u w:val="none"/>
        </w:rPr>
      </w:pPr>
      <w:r w:rsidDel="00000000" w:rsidR="00000000" w:rsidRPr="00000000">
        <w:rPr>
          <w:rtl w:val="0"/>
        </w:rPr>
        <w:t xml:space="preserve">Elections will occur during the Spring semester in May. </w:t>
      </w:r>
    </w:p>
    <w:p w:rsidR="00000000" w:rsidDel="00000000" w:rsidP="00000000" w:rsidRDefault="00000000" w:rsidRPr="00000000" w14:paraId="00000045">
      <w:pPr>
        <w:numPr>
          <w:ilvl w:val="0"/>
          <w:numId w:val="26"/>
        </w:numPr>
        <w:ind w:left="720" w:hanging="360"/>
        <w:rPr>
          <w:u w:val="none"/>
        </w:rPr>
      </w:pPr>
      <w:r w:rsidDel="00000000" w:rsidR="00000000" w:rsidRPr="00000000">
        <w:rPr>
          <w:rtl w:val="0"/>
        </w:rPr>
        <w:t xml:space="preserve">The winners of the elections will be required to work with the current person holding their office to transition responsibilities effectively.</w:t>
      </w:r>
    </w:p>
    <w:p w:rsidR="00000000" w:rsidDel="00000000" w:rsidP="00000000" w:rsidRDefault="00000000" w:rsidRPr="00000000" w14:paraId="00000046">
      <w:pPr>
        <w:numPr>
          <w:ilvl w:val="0"/>
          <w:numId w:val="26"/>
        </w:numPr>
        <w:ind w:left="720" w:hanging="360"/>
        <w:rPr>
          <w:u w:val="none"/>
        </w:rPr>
      </w:pPr>
      <w:r w:rsidDel="00000000" w:rsidR="00000000" w:rsidRPr="00000000">
        <w:rPr>
          <w:rtl w:val="0"/>
        </w:rPr>
        <w:t xml:space="preserve">Applications will be considered in an online form which will be open for one week following the announcement and release of the form through official SJP methods of communication</w:t>
      </w:r>
    </w:p>
    <w:p w:rsidR="00000000" w:rsidDel="00000000" w:rsidP="00000000" w:rsidRDefault="00000000" w:rsidRPr="00000000" w14:paraId="00000047">
      <w:pPr>
        <w:numPr>
          <w:ilvl w:val="0"/>
          <w:numId w:val="26"/>
        </w:numPr>
        <w:ind w:left="720" w:hanging="360"/>
        <w:rPr>
          <w:u w:val="none"/>
        </w:rPr>
      </w:pPr>
      <w:r w:rsidDel="00000000" w:rsidR="00000000" w:rsidRPr="00000000">
        <w:rPr>
          <w:rtl w:val="0"/>
        </w:rPr>
        <w:t xml:space="preserve">Eligibility </w:t>
      </w:r>
    </w:p>
    <w:p w:rsidR="00000000" w:rsidDel="00000000" w:rsidP="00000000" w:rsidRDefault="00000000" w:rsidRPr="00000000" w14:paraId="00000048">
      <w:pPr>
        <w:numPr>
          <w:ilvl w:val="1"/>
          <w:numId w:val="26"/>
        </w:numPr>
        <w:ind w:left="1440" w:hanging="360"/>
        <w:rPr>
          <w:u w:val="none"/>
        </w:rPr>
      </w:pPr>
      <w:r w:rsidDel="00000000" w:rsidR="00000000" w:rsidRPr="00000000">
        <w:rPr>
          <w:rtl w:val="0"/>
        </w:rPr>
        <w:t xml:space="preserve">Applications and ballot submissions will only be considered from active members of UMD SJP who have attended a yearly quota of GBMS, demonstrations, or miscellaneous events</w:t>
      </w:r>
    </w:p>
    <w:p w:rsidR="00000000" w:rsidDel="00000000" w:rsidP="00000000" w:rsidRDefault="00000000" w:rsidRPr="00000000" w14:paraId="00000049">
      <w:pPr>
        <w:numPr>
          <w:ilvl w:val="1"/>
          <w:numId w:val="26"/>
        </w:numPr>
        <w:ind w:left="1440" w:hanging="360"/>
        <w:rPr>
          <w:u w:val="none"/>
        </w:rPr>
      </w:pPr>
      <w:r w:rsidDel="00000000" w:rsidR="00000000" w:rsidRPr="00000000">
        <w:rPr>
          <w:rtl w:val="0"/>
        </w:rPr>
        <w:t xml:space="preserve">This yearly quota must be communicated in the application form and will be determined by the outgoing sjp board</w:t>
      </w:r>
    </w:p>
    <w:p w:rsidR="00000000" w:rsidDel="00000000" w:rsidP="00000000" w:rsidRDefault="00000000" w:rsidRPr="00000000" w14:paraId="0000004A">
      <w:pPr>
        <w:numPr>
          <w:ilvl w:val="2"/>
          <w:numId w:val="26"/>
        </w:numPr>
        <w:ind w:left="2160" w:hanging="360"/>
        <w:rPr>
          <w:u w:val="none"/>
        </w:rPr>
      </w:pPr>
      <w:r w:rsidDel="00000000" w:rsidR="00000000" w:rsidRPr="00000000">
        <w:rPr>
          <w:rtl w:val="0"/>
        </w:rPr>
        <w:t xml:space="preserve">A more lenient quote for ballot submissions may be electively formulated by the outgoing board. This quota may be kept private and not publicized to the general body.</w:t>
      </w:r>
    </w:p>
    <w:p w:rsidR="00000000" w:rsidDel="00000000" w:rsidP="00000000" w:rsidRDefault="00000000" w:rsidRPr="00000000" w14:paraId="0000004B">
      <w:pPr>
        <w:numPr>
          <w:ilvl w:val="1"/>
          <w:numId w:val="26"/>
        </w:numPr>
        <w:ind w:left="1440" w:hanging="360"/>
        <w:rPr>
          <w:u w:val="none"/>
        </w:rPr>
      </w:pPr>
      <w:r w:rsidDel="00000000" w:rsidR="00000000" w:rsidRPr="00000000">
        <w:rPr>
          <w:rtl w:val="0"/>
        </w:rPr>
        <w:t xml:space="preserve">Furthermore, any deviation from sjp’s agreed-upon values will nullify an individual's ability to run for a position, submit an application, or vote in elections</w:t>
      </w:r>
    </w:p>
    <w:p w:rsidR="00000000" w:rsidDel="00000000" w:rsidP="00000000" w:rsidRDefault="00000000" w:rsidRPr="00000000" w14:paraId="0000004C">
      <w:pPr>
        <w:numPr>
          <w:ilvl w:val="0"/>
          <w:numId w:val="26"/>
        </w:numPr>
        <w:ind w:left="720" w:hanging="360"/>
        <w:rPr>
          <w:u w:val="none"/>
        </w:rPr>
      </w:pPr>
      <w:r w:rsidDel="00000000" w:rsidR="00000000" w:rsidRPr="00000000">
        <w:rPr>
          <w:rtl w:val="0"/>
        </w:rPr>
        <w:t xml:space="preserve">The outgoing sjp board will elect the president through a closed meeting where candidates are suggested and discussed. </w:t>
      </w:r>
    </w:p>
    <w:p w:rsidR="00000000" w:rsidDel="00000000" w:rsidP="00000000" w:rsidRDefault="00000000" w:rsidRPr="00000000" w14:paraId="0000004D">
      <w:pPr>
        <w:numPr>
          <w:ilvl w:val="1"/>
          <w:numId w:val="26"/>
        </w:numPr>
        <w:ind w:left="1440" w:hanging="360"/>
        <w:rPr>
          <w:u w:val="none"/>
        </w:rPr>
      </w:pPr>
      <w:r w:rsidDel="00000000" w:rsidR="00000000" w:rsidRPr="00000000">
        <w:rPr>
          <w:rtl w:val="0"/>
        </w:rPr>
        <w:t xml:space="preserve">The presence of a current board member during deliberations about their candidacy must leave the room temporarily as the board discusses their eligibility and performance.</w:t>
      </w:r>
    </w:p>
    <w:p w:rsidR="00000000" w:rsidDel="00000000" w:rsidP="00000000" w:rsidRDefault="00000000" w:rsidRPr="00000000" w14:paraId="0000004E">
      <w:pPr>
        <w:numPr>
          <w:ilvl w:val="0"/>
          <w:numId w:val="26"/>
        </w:numPr>
        <w:ind w:left="720" w:hanging="360"/>
        <w:rPr>
          <w:u w:val="none"/>
        </w:rPr>
      </w:pPr>
      <w:r w:rsidDel="00000000" w:rsidR="00000000" w:rsidRPr="00000000">
        <w:rPr>
          <w:rtl w:val="0"/>
        </w:rPr>
        <w:t xml:space="preserve">Elections ballot</w:t>
      </w:r>
    </w:p>
    <w:p w:rsidR="00000000" w:rsidDel="00000000" w:rsidP="00000000" w:rsidRDefault="00000000" w:rsidRPr="00000000" w14:paraId="0000004F">
      <w:pPr>
        <w:numPr>
          <w:ilvl w:val="1"/>
          <w:numId w:val="26"/>
        </w:numPr>
        <w:ind w:left="1440" w:hanging="360"/>
        <w:rPr>
          <w:u w:val="none"/>
        </w:rPr>
      </w:pPr>
      <w:r w:rsidDel="00000000" w:rsidR="00000000" w:rsidRPr="00000000">
        <w:rPr>
          <w:rtl w:val="0"/>
        </w:rPr>
        <w:t xml:space="preserve">To maintain a level of security surrounding the identities of candidates, the ballot will be sent only to active members of sjp who have requested to be able to vote in elections. </w:t>
      </w:r>
    </w:p>
    <w:p w:rsidR="00000000" w:rsidDel="00000000" w:rsidP="00000000" w:rsidRDefault="00000000" w:rsidRPr="00000000" w14:paraId="00000050">
      <w:pPr>
        <w:numPr>
          <w:ilvl w:val="2"/>
          <w:numId w:val="26"/>
        </w:numPr>
        <w:ind w:left="2160" w:hanging="360"/>
        <w:rPr>
          <w:u w:val="none"/>
        </w:rPr>
      </w:pPr>
      <w:r w:rsidDel="00000000" w:rsidR="00000000" w:rsidRPr="00000000">
        <w:rPr>
          <w:rtl w:val="0"/>
        </w:rPr>
        <w:t xml:space="preserve">Historically this process has been successfully conducted through a group chat system in which requests to join are processed or denied</w:t>
      </w:r>
    </w:p>
    <w:p w:rsidR="00000000" w:rsidDel="00000000" w:rsidP="00000000" w:rsidRDefault="00000000" w:rsidRPr="00000000" w14:paraId="00000051">
      <w:pPr>
        <w:numPr>
          <w:ilvl w:val="0"/>
          <w:numId w:val="1"/>
        </w:numPr>
        <w:ind w:left="720" w:hanging="360"/>
        <w:rPr>
          <w:u w:val="none"/>
        </w:rPr>
      </w:pPr>
      <w:r w:rsidDel="00000000" w:rsidR="00000000" w:rsidRPr="00000000">
        <w:rPr>
          <w:rtl w:val="0"/>
        </w:rPr>
        <w:t xml:space="preserve">Notification and The Posting of Elections</w:t>
      </w:r>
    </w:p>
    <w:p w:rsidR="00000000" w:rsidDel="00000000" w:rsidP="00000000" w:rsidRDefault="00000000" w:rsidRPr="00000000" w14:paraId="00000052">
      <w:pPr>
        <w:numPr>
          <w:ilvl w:val="1"/>
          <w:numId w:val="1"/>
        </w:numPr>
        <w:ind w:left="1440" w:hanging="360"/>
        <w:rPr>
          <w:u w:val="none"/>
        </w:rPr>
      </w:pPr>
      <w:r w:rsidDel="00000000" w:rsidR="00000000" w:rsidRPr="00000000">
        <w:rPr>
          <w:rtl w:val="0"/>
        </w:rPr>
        <w:t xml:space="preserve">Members will be notified of the results of the elections at the meeting following the elections and through alternative methods of secure communication including but not limited to announcements in group chats and emails.</w:t>
      </w:r>
    </w:p>
    <w:p w:rsidR="00000000" w:rsidDel="00000000" w:rsidP="00000000" w:rsidRDefault="00000000" w:rsidRPr="00000000" w14:paraId="00000053">
      <w:pPr>
        <w:numPr>
          <w:ilvl w:val="0"/>
          <w:numId w:val="4"/>
        </w:numPr>
        <w:ind w:left="720" w:hanging="360"/>
        <w:rPr>
          <w:u w:val="none"/>
        </w:rPr>
      </w:pPr>
      <w:r w:rsidDel="00000000" w:rsidR="00000000" w:rsidRPr="00000000">
        <w:rPr>
          <w:rtl w:val="0"/>
        </w:rPr>
        <w:t xml:space="preserve">Election Procedure</w:t>
      </w:r>
    </w:p>
    <w:p w:rsidR="00000000" w:rsidDel="00000000" w:rsidP="00000000" w:rsidRDefault="00000000" w:rsidRPr="00000000" w14:paraId="00000054">
      <w:pPr>
        <w:numPr>
          <w:ilvl w:val="1"/>
          <w:numId w:val="4"/>
        </w:numPr>
        <w:ind w:left="1440" w:hanging="360"/>
        <w:rPr>
          <w:u w:val="none"/>
        </w:rPr>
      </w:pPr>
      <w:r w:rsidDel="00000000" w:rsidR="00000000" w:rsidRPr="00000000">
        <w:rPr>
          <w:rtl w:val="0"/>
        </w:rPr>
        <w:t xml:space="preserve">Elections will be held by secret ballot with the president overseeing the election results.</w:t>
      </w:r>
    </w:p>
    <w:p w:rsidR="00000000" w:rsidDel="00000000" w:rsidP="00000000" w:rsidRDefault="00000000" w:rsidRPr="00000000" w14:paraId="00000055">
      <w:pPr>
        <w:numPr>
          <w:ilvl w:val="2"/>
          <w:numId w:val="4"/>
        </w:numPr>
        <w:ind w:left="2160" w:hanging="360"/>
        <w:rPr>
          <w:u w:val="none"/>
        </w:rPr>
      </w:pPr>
      <w:r w:rsidDel="00000000" w:rsidR="00000000" w:rsidRPr="00000000">
        <w:rPr>
          <w:rtl w:val="0"/>
        </w:rPr>
        <w:t xml:space="preserve">The president may not advertise election results before the closing of elections. The specific vote counts of election results should not be disclosed to prevent popularity contests from emerging. The identities of voters must remain a complete secret.</w:t>
      </w:r>
    </w:p>
    <w:p w:rsidR="00000000" w:rsidDel="00000000" w:rsidP="00000000" w:rsidRDefault="00000000" w:rsidRPr="00000000" w14:paraId="00000056">
      <w:pPr>
        <w:numPr>
          <w:ilvl w:val="2"/>
          <w:numId w:val="4"/>
        </w:numPr>
        <w:ind w:left="2160" w:hanging="360"/>
        <w:rPr>
          <w:u w:val="none"/>
        </w:rPr>
      </w:pPr>
      <w:r w:rsidDel="00000000" w:rsidR="00000000" w:rsidRPr="00000000">
        <w:rPr>
          <w:rtl w:val="0"/>
        </w:rPr>
        <w:t xml:space="preserve">A simple majority wins, and only registered UMD students of SJP can participate in the election process.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b w:val="1"/>
          <w:rtl w:val="0"/>
        </w:rPr>
        <w:t xml:space="preserve">Article VII: COMMITTEES &amp; MEETINGS </w:t>
      </w:r>
    </w:p>
    <w:p w:rsidR="00000000" w:rsidDel="00000000" w:rsidP="00000000" w:rsidRDefault="00000000" w:rsidRPr="00000000" w14:paraId="00000059">
      <w:pPr>
        <w:numPr>
          <w:ilvl w:val="0"/>
          <w:numId w:val="8"/>
        </w:numPr>
        <w:ind w:left="720" w:hanging="360"/>
        <w:rPr>
          <w:u w:val="none"/>
        </w:rPr>
      </w:pPr>
      <w:r w:rsidDel="00000000" w:rsidR="00000000" w:rsidRPr="00000000">
        <w:rPr>
          <w:rtl w:val="0"/>
        </w:rPr>
        <w:t xml:space="preserve">Types of Meetings</w:t>
      </w:r>
    </w:p>
    <w:p w:rsidR="00000000" w:rsidDel="00000000" w:rsidP="00000000" w:rsidRDefault="00000000" w:rsidRPr="00000000" w14:paraId="0000005A">
      <w:pPr>
        <w:numPr>
          <w:ilvl w:val="1"/>
          <w:numId w:val="8"/>
        </w:numPr>
        <w:ind w:left="1440" w:hanging="360"/>
        <w:rPr>
          <w:u w:val="none"/>
        </w:rPr>
      </w:pPr>
      <w:r w:rsidDel="00000000" w:rsidR="00000000" w:rsidRPr="00000000">
        <w:rPr>
          <w:rtl w:val="0"/>
        </w:rPr>
        <w:t xml:space="preserve">Special committees will be determined each year as the board identifies what is needed to ensure the success of events and initiatives.</w:t>
      </w:r>
    </w:p>
    <w:p w:rsidR="00000000" w:rsidDel="00000000" w:rsidP="00000000" w:rsidRDefault="00000000" w:rsidRPr="00000000" w14:paraId="0000005B">
      <w:pPr>
        <w:numPr>
          <w:ilvl w:val="1"/>
          <w:numId w:val="8"/>
        </w:numPr>
        <w:ind w:left="1440" w:hanging="360"/>
        <w:rPr>
          <w:u w:val="none"/>
        </w:rPr>
      </w:pPr>
      <w:r w:rsidDel="00000000" w:rsidR="00000000" w:rsidRPr="00000000">
        <w:rPr>
          <w:rtl w:val="0"/>
        </w:rPr>
        <w:t xml:space="preserve">Members are welcome to join these committees by contacting the head of the committee.</w:t>
      </w:r>
    </w:p>
    <w:p w:rsidR="00000000" w:rsidDel="00000000" w:rsidP="00000000" w:rsidRDefault="00000000" w:rsidRPr="00000000" w14:paraId="0000005C">
      <w:pPr>
        <w:numPr>
          <w:ilvl w:val="0"/>
          <w:numId w:val="22"/>
        </w:numPr>
        <w:ind w:left="720" w:hanging="360"/>
        <w:rPr>
          <w:u w:val="none"/>
        </w:rPr>
      </w:pPr>
      <w:r w:rsidDel="00000000" w:rsidR="00000000" w:rsidRPr="00000000">
        <w:rPr>
          <w:rtl w:val="0"/>
        </w:rPr>
        <w:t xml:space="preserve">Time and Occurrence of Meetings</w:t>
      </w:r>
    </w:p>
    <w:p w:rsidR="00000000" w:rsidDel="00000000" w:rsidP="00000000" w:rsidRDefault="00000000" w:rsidRPr="00000000" w14:paraId="0000005D">
      <w:pPr>
        <w:numPr>
          <w:ilvl w:val="1"/>
          <w:numId w:val="22"/>
        </w:numPr>
        <w:ind w:left="1440" w:hanging="360"/>
        <w:rPr>
          <w:u w:val="none"/>
        </w:rPr>
      </w:pPr>
      <w:r w:rsidDel="00000000" w:rsidR="00000000" w:rsidRPr="00000000">
        <w:rPr>
          <w:rtl w:val="0"/>
        </w:rPr>
        <w:t xml:space="preserve">The board will determine the schedule for regular meetings for all members; active members' attendance is preferred. Executive meetings will also be held as needed.</w:t>
      </w:r>
    </w:p>
    <w:p w:rsidR="00000000" w:rsidDel="00000000" w:rsidP="00000000" w:rsidRDefault="00000000" w:rsidRPr="00000000" w14:paraId="0000005E">
      <w:pPr>
        <w:numPr>
          <w:ilvl w:val="0"/>
          <w:numId w:val="24"/>
        </w:numPr>
        <w:ind w:left="720" w:hanging="360"/>
        <w:rPr>
          <w:u w:val="none"/>
        </w:rPr>
      </w:pPr>
      <w:r w:rsidDel="00000000" w:rsidR="00000000" w:rsidRPr="00000000">
        <w:rPr>
          <w:rtl w:val="0"/>
        </w:rPr>
        <w:t xml:space="preserve">Special Meetings</w:t>
      </w:r>
    </w:p>
    <w:p w:rsidR="00000000" w:rsidDel="00000000" w:rsidP="00000000" w:rsidRDefault="00000000" w:rsidRPr="00000000" w14:paraId="0000005F">
      <w:pPr>
        <w:numPr>
          <w:ilvl w:val="1"/>
          <w:numId w:val="24"/>
        </w:numPr>
        <w:ind w:left="1440" w:hanging="360"/>
        <w:rPr>
          <w:u w:val="none"/>
        </w:rPr>
      </w:pPr>
      <w:r w:rsidDel="00000000" w:rsidR="00000000" w:rsidRPr="00000000">
        <w:rPr>
          <w:rtl w:val="0"/>
        </w:rPr>
        <w:t xml:space="preserve">Special meetings may be called a few days before a scheduled event.</w:t>
      </w:r>
    </w:p>
    <w:p w:rsidR="00000000" w:rsidDel="00000000" w:rsidP="00000000" w:rsidRDefault="00000000" w:rsidRPr="00000000" w14:paraId="00000060">
      <w:pPr>
        <w:numPr>
          <w:ilvl w:val="0"/>
          <w:numId w:val="20"/>
        </w:numPr>
        <w:ind w:left="720" w:hanging="360"/>
        <w:rPr>
          <w:u w:val="none"/>
        </w:rPr>
      </w:pPr>
      <w:r w:rsidDel="00000000" w:rsidR="00000000" w:rsidRPr="00000000">
        <w:rPr>
          <w:rtl w:val="0"/>
        </w:rPr>
        <w:t xml:space="preserve">Quorum</w:t>
      </w:r>
    </w:p>
    <w:p w:rsidR="00000000" w:rsidDel="00000000" w:rsidP="00000000" w:rsidRDefault="00000000" w:rsidRPr="00000000" w14:paraId="00000061">
      <w:pPr>
        <w:numPr>
          <w:ilvl w:val="1"/>
          <w:numId w:val="20"/>
        </w:numPr>
        <w:ind w:left="1440" w:hanging="360"/>
        <w:rPr>
          <w:u w:val="none"/>
        </w:rPr>
      </w:pPr>
      <w:r w:rsidDel="00000000" w:rsidR="00000000" w:rsidRPr="00000000">
        <w:rPr>
          <w:rtl w:val="0"/>
        </w:rPr>
        <w:t xml:space="preserve">Quorum will only be used in the organization if an administrative decision is being made. In this case, a majority of the officers must be present.</w:t>
      </w:r>
    </w:p>
    <w:p w:rsidR="00000000" w:rsidDel="00000000" w:rsidP="00000000" w:rsidRDefault="00000000" w:rsidRPr="00000000" w14:paraId="00000062">
      <w:pPr>
        <w:numPr>
          <w:ilvl w:val="0"/>
          <w:numId w:val="27"/>
        </w:numPr>
        <w:ind w:left="720" w:hanging="360"/>
        <w:rPr>
          <w:u w:val="none"/>
        </w:rPr>
      </w:pPr>
      <w:r w:rsidDel="00000000" w:rsidR="00000000" w:rsidRPr="00000000">
        <w:rPr>
          <w:rtl w:val="0"/>
        </w:rPr>
        <w:t xml:space="preserve">Methods of Conducting Meetings</w:t>
      </w:r>
    </w:p>
    <w:p w:rsidR="00000000" w:rsidDel="00000000" w:rsidP="00000000" w:rsidRDefault="00000000" w:rsidRPr="00000000" w14:paraId="00000063">
      <w:pPr>
        <w:numPr>
          <w:ilvl w:val="1"/>
          <w:numId w:val="27"/>
        </w:numPr>
        <w:ind w:left="1440" w:hanging="360"/>
        <w:rPr>
          <w:u w:val="none"/>
        </w:rPr>
      </w:pPr>
      <w:r w:rsidDel="00000000" w:rsidR="00000000" w:rsidRPr="00000000">
        <w:rPr>
          <w:rtl w:val="0"/>
        </w:rPr>
        <w:t xml:space="preserve">Members must respect each other when the other is speaking. The president will conduct the meetings.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rPr>
      </w:pPr>
      <w:r w:rsidDel="00000000" w:rsidR="00000000" w:rsidRPr="00000000">
        <w:rPr>
          <w:b w:val="1"/>
          <w:rtl w:val="0"/>
        </w:rPr>
        <w:t xml:space="preserve">Article VIII: BUDGET</w:t>
      </w:r>
    </w:p>
    <w:p w:rsidR="00000000" w:rsidDel="00000000" w:rsidP="00000000" w:rsidRDefault="00000000" w:rsidRPr="00000000" w14:paraId="00000066">
      <w:pPr>
        <w:numPr>
          <w:ilvl w:val="0"/>
          <w:numId w:val="19"/>
        </w:numPr>
        <w:ind w:left="720" w:hanging="360"/>
        <w:rPr>
          <w:u w:val="none"/>
        </w:rPr>
      </w:pPr>
      <w:r w:rsidDel="00000000" w:rsidR="00000000" w:rsidRPr="00000000">
        <w:rPr>
          <w:rtl w:val="0"/>
        </w:rPr>
        <w:t xml:space="preserve">Dues/membership Fees</w:t>
      </w:r>
    </w:p>
    <w:p w:rsidR="00000000" w:rsidDel="00000000" w:rsidP="00000000" w:rsidRDefault="00000000" w:rsidRPr="00000000" w14:paraId="00000067">
      <w:pPr>
        <w:numPr>
          <w:ilvl w:val="1"/>
          <w:numId w:val="19"/>
        </w:numPr>
        <w:ind w:left="1440" w:hanging="360"/>
        <w:rPr>
          <w:u w:val="none"/>
        </w:rPr>
      </w:pPr>
      <w:r w:rsidDel="00000000" w:rsidR="00000000" w:rsidRPr="00000000">
        <w:rPr>
          <w:rtl w:val="0"/>
        </w:rPr>
        <w:t xml:space="preserve">No dues are required.</w:t>
      </w:r>
    </w:p>
    <w:p w:rsidR="00000000" w:rsidDel="00000000" w:rsidP="00000000" w:rsidRDefault="00000000" w:rsidRPr="00000000" w14:paraId="00000068">
      <w:pPr>
        <w:numPr>
          <w:ilvl w:val="0"/>
          <w:numId w:val="5"/>
        </w:numPr>
        <w:ind w:left="720" w:hanging="360"/>
        <w:rPr>
          <w:u w:val="none"/>
        </w:rPr>
      </w:pPr>
      <w:r w:rsidDel="00000000" w:rsidR="00000000" w:rsidRPr="00000000">
        <w:rPr>
          <w:rtl w:val="0"/>
        </w:rPr>
        <w:t xml:space="preserve">BudgetExpenditure</w:t>
      </w:r>
    </w:p>
    <w:p w:rsidR="00000000" w:rsidDel="00000000" w:rsidP="00000000" w:rsidRDefault="00000000" w:rsidRPr="00000000" w14:paraId="00000069">
      <w:pPr>
        <w:numPr>
          <w:ilvl w:val="1"/>
          <w:numId w:val="5"/>
        </w:numPr>
        <w:ind w:left="1440" w:hanging="360"/>
        <w:rPr>
          <w:u w:val="none"/>
        </w:rPr>
      </w:pPr>
      <w:r w:rsidDel="00000000" w:rsidR="00000000" w:rsidRPr="00000000">
        <w:rPr>
          <w:rtl w:val="0"/>
        </w:rPr>
        <w:t xml:space="preserve">The treasurer and the president are responsible for authorizing expenditures and reimbursements. A vote of all the officers is required for expenditures over $500.</w:t>
      </w:r>
    </w:p>
    <w:p w:rsidR="00000000" w:rsidDel="00000000" w:rsidP="00000000" w:rsidRDefault="00000000" w:rsidRPr="00000000" w14:paraId="0000006A">
      <w:pPr>
        <w:numPr>
          <w:ilvl w:val="1"/>
          <w:numId w:val="5"/>
        </w:numPr>
        <w:ind w:left="1440" w:hanging="360"/>
        <w:rPr>
          <w:u w:val="none"/>
        </w:rPr>
      </w:pPr>
      <w:r w:rsidDel="00000000" w:rsidR="00000000" w:rsidRPr="00000000">
        <w:rPr>
          <w:rtl w:val="0"/>
        </w:rPr>
        <w:t xml:space="preserve">The remaining funds will be kept for the following academic year.</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Article IX: ADVISORS</w:t>
      </w:r>
    </w:p>
    <w:p w:rsidR="00000000" w:rsidDel="00000000" w:rsidP="00000000" w:rsidRDefault="00000000" w:rsidRPr="00000000" w14:paraId="0000006D">
      <w:pPr>
        <w:numPr>
          <w:ilvl w:val="0"/>
          <w:numId w:val="12"/>
        </w:numPr>
        <w:ind w:left="720" w:hanging="360"/>
        <w:rPr>
          <w:u w:val="none"/>
        </w:rPr>
      </w:pPr>
      <w:r w:rsidDel="00000000" w:rsidR="00000000" w:rsidRPr="00000000">
        <w:rPr>
          <w:rtl w:val="0"/>
        </w:rPr>
        <w:t xml:space="preserve">Selection of Advisors</w:t>
      </w:r>
    </w:p>
    <w:p w:rsidR="00000000" w:rsidDel="00000000" w:rsidP="00000000" w:rsidRDefault="00000000" w:rsidRPr="00000000" w14:paraId="0000006E">
      <w:pPr>
        <w:numPr>
          <w:ilvl w:val="1"/>
          <w:numId w:val="12"/>
        </w:numPr>
        <w:ind w:left="1440" w:hanging="360"/>
        <w:rPr>
          <w:u w:val="none"/>
        </w:rPr>
      </w:pPr>
      <w:r w:rsidDel="00000000" w:rsidR="00000000" w:rsidRPr="00000000">
        <w:rPr>
          <w:rtl w:val="0"/>
        </w:rPr>
        <w:t xml:space="preserve">The advisor will be elected by the persons holding office.</w:t>
      </w:r>
    </w:p>
    <w:p w:rsidR="00000000" w:rsidDel="00000000" w:rsidP="00000000" w:rsidRDefault="00000000" w:rsidRPr="00000000" w14:paraId="0000006F">
      <w:pPr>
        <w:numPr>
          <w:ilvl w:val="1"/>
          <w:numId w:val="12"/>
        </w:numPr>
        <w:ind w:left="1440" w:hanging="360"/>
        <w:rPr>
          <w:u w:val="none"/>
        </w:rPr>
      </w:pPr>
      <w:r w:rsidDel="00000000" w:rsidR="00000000" w:rsidRPr="00000000">
        <w:rPr>
          <w:rtl w:val="0"/>
        </w:rPr>
        <w:t xml:space="preserve">The advisor must share the principles of SJP. </w:t>
      </w:r>
    </w:p>
    <w:p w:rsidR="00000000" w:rsidDel="00000000" w:rsidP="00000000" w:rsidRDefault="00000000" w:rsidRPr="00000000" w14:paraId="00000070">
      <w:pPr>
        <w:numPr>
          <w:ilvl w:val="0"/>
          <w:numId w:val="15"/>
        </w:numPr>
        <w:ind w:left="720" w:hanging="360"/>
        <w:rPr>
          <w:u w:val="none"/>
        </w:rPr>
      </w:pPr>
      <w:r w:rsidDel="00000000" w:rsidR="00000000" w:rsidRPr="00000000">
        <w:rPr>
          <w:rtl w:val="0"/>
        </w:rPr>
        <w:t xml:space="preserve">Terms of Office</w:t>
      </w:r>
    </w:p>
    <w:p w:rsidR="00000000" w:rsidDel="00000000" w:rsidP="00000000" w:rsidRDefault="00000000" w:rsidRPr="00000000" w14:paraId="00000071">
      <w:pPr>
        <w:numPr>
          <w:ilvl w:val="1"/>
          <w:numId w:val="15"/>
        </w:numPr>
        <w:ind w:left="1440" w:hanging="360"/>
        <w:rPr>
          <w:u w:val="none"/>
        </w:rPr>
      </w:pPr>
      <w:r w:rsidDel="00000000" w:rsidR="00000000" w:rsidRPr="00000000">
        <w:rPr>
          <w:rtl w:val="0"/>
        </w:rPr>
        <w:t xml:space="preserve">The advisor will remain in office for one academic year. </w:t>
      </w:r>
    </w:p>
    <w:p w:rsidR="00000000" w:rsidDel="00000000" w:rsidP="00000000" w:rsidRDefault="00000000" w:rsidRPr="00000000" w14:paraId="00000072">
      <w:pPr>
        <w:numPr>
          <w:ilvl w:val="1"/>
          <w:numId w:val="15"/>
        </w:numPr>
        <w:ind w:left="1440" w:hanging="360"/>
        <w:rPr>
          <w:u w:val="none"/>
        </w:rPr>
      </w:pPr>
      <w:r w:rsidDel="00000000" w:rsidR="00000000" w:rsidRPr="00000000">
        <w:rPr>
          <w:rtl w:val="0"/>
        </w:rPr>
        <w:t xml:space="preserve">There is no limitation on the number of terms they may serve as long as they are elected.</w:t>
      </w:r>
    </w:p>
    <w:p w:rsidR="00000000" w:rsidDel="00000000" w:rsidP="00000000" w:rsidRDefault="00000000" w:rsidRPr="00000000" w14:paraId="00000073">
      <w:pPr>
        <w:numPr>
          <w:ilvl w:val="0"/>
          <w:numId w:val="2"/>
        </w:numPr>
        <w:ind w:left="720" w:hanging="360"/>
        <w:rPr>
          <w:u w:val="none"/>
        </w:rPr>
      </w:pPr>
      <w:r w:rsidDel="00000000" w:rsidR="00000000" w:rsidRPr="00000000">
        <w:rPr>
          <w:rtl w:val="0"/>
        </w:rPr>
        <w:t xml:space="preserve">Roles and Duties of an Advisor</w:t>
      </w:r>
    </w:p>
    <w:p w:rsidR="00000000" w:rsidDel="00000000" w:rsidP="00000000" w:rsidRDefault="00000000" w:rsidRPr="00000000" w14:paraId="00000074">
      <w:pPr>
        <w:numPr>
          <w:ilvl w:val="1"/>
          <w:numId w:val="2"/>
        </w:numPr>
        <w:ind w:left="1440" w:hanging="360"/>
        <w:rPr>
          <w:u w:val="none"/>
        </w:rPr>
      </w:pPr>
      <w:r w:rsidDel="00000000" w:rsidR="00000000" w:rsidRPr="00000000">
        <w:rPr>
          <w:rtl w:val="0"/>
        </w:rPr>
        <w:t xml:space="preserve">The advisor must meet with the president as needed throughout the semester and serve as a beneficial source of guidance and resources to the president, executive board, and organization as a whole.</w:t>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b w:val="1"/>
        </w:rPr>
      </w:pPr>
      <w:r w:rsidDel="00000000" w:rsidR="00000000" w:rsidRPr="00000000">
        <w:rPr>
          <w:b w:val="1"/>
          <w:rtl w:val="0"/>
        </w:rPr>
        <w:t xml:space="preserve">Article X: AMENDMENTS </w:t>
      </w:r>
    </w:p>
    <w:p w:rsidR="00000000" w:rsidDel="00000000" w:rsidP="00000000" w:rsidRDefault="00000000" w:rsidRPr="00000000" w14:paraId="00000077">
      <w:pPr>
        <w:numPr>
          <w:ilvl w:val="0"/>
          <w:numId w:val="11"/>
        </w:numPr>
        <w:ind w:left="720" w:hanging="360"/>
        <w:rPr>
          <w:u w:val="none"/>
        </w:rPr>
      </w:pPr>
      <w:r w:rsidDel="00000000" w:rsidR="00000000" w:rsidRPr="00000000">
        <w:rPr>
          <w:rtl w:val="0"/>
        </w:rPr>
        <w:t xml:space="preserve">Provisions</w:t>
      </w:r>
    </w:p>
    <w:p w:rsidR="00000000" w:rsidDel="00000000" w:rsidP="00000000" w:rsidRDefault="00000000" w:rsidRPr="00000000" w14:paraId="00000078">
      <w:pPr>
        <w:numPr>
          <w:ilvl w:val="0"/>
          <w:numId w:val="11"/>
        </w:numPr>
        <w:ind w:left="720" w:hanging="360"/>
        <w:rPr>
          <w:u w:val="none"/>
        </w:rPr>
      </w:pPr>
      <w:r w:rsidDel="00000000" w:rsidR="00000000" w:rsidRPr="00000000">
        <w:rPr>
          <w:rtl w:val="0"/>
        </w:rPr>
        <w:t xml:space="preserve">Any member of the organization may propose a written amendment to the officers. </w:t>
      </w:r>
    </w:p>
    <w:p w:rsidR="00000000" w:rsidDel="00000000" w:rsidP="00000000" w:rsidRDefault="00000000" w:rsidRPr="00000000" w14:paraId="00000079">
      <w:pPr>
        <w:numPr>
          <w:ilvl w:val="0"/>
          <w:numId w:val="11"/>
        </w:numPr>
        <w:ind w:left="720" w:hanging="360"/>
        <w:rPr>
          <w:u w:val="none"/>
        </w:rPr>
      </w:pPr>
      <w:r w:rsidDel="00000000" w:rsidR="00000000" w:rsidRPr="00000000">
        <w:rPr>
          <w:rtl w:val="0"/>
        </w:rPr>
        <w:t xml:space="preserve">The person must explain their proposal and why they think it will benefit the organization.</w:t>
      </w:r>
    </w:p>
    <w:p w:rsidR="00000000" w:rsidDel="00000000" w:rsidP="00000000" w:rsidRDefault="00000000" w:rsidRPr="00000000" w14:paraId="0000007A">
      <w:pPr>
        <w:numPr>
          <w:ilvl w:val="0"/>
          <w:numId w:val="11"/>
        </w:numPr>
        <w:ind w:left="720" w:hanging="360"/>
        <w:rPr>
          <w:u w:val="none"/>
        </w:rPr>
      </w:pPr>
      <w:r w:rsidDel="00000000" w:rsidR="00000000" w:rsidRPr="00000000">
        <w:rPr>
          <w:rtl w:val="0"/>
        </w:rPr>
        <w:t xml:space="preserve">This amendment will then be voted upon by the officers and require a two-thirds majority to be passed.</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b w:val="1"/>
          <w:rtl w:val="0"/>
        </w:rPr>
        <w:t xml:space="preserve">Ratification Date:</w:t>
      </w:r>
      <w:r w:rsidDel="00000000" w:rsidR="00000000" w:rsidRPr="00000000">
        <w:rPr>
          <w:rtl w:val="0"/>
        </w:rPr>
        <w:t xml:space="preserve"> May 2, 2024</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